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10" w:rsidRDefault="00A45C10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Приложение № 1.1 </w:t>
      </w:r>
    </w:p>
    <w:p w:rsid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к Положению о международном конкурсе </w:t>
      </w:r>
    </w:p>
    <w:p w:rsidR="000938C2" w:rsidRDefault="000938C2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38C2">
        <w:rPr>
          <w:rFonts w:ascii="Times New Roman" w:eastAsia="Calibri" w:hAnsi="Times New Roman" w:cs="Times New Roman"/>
          <w:sz w:val="20"/>
          <w:szCs w:val="20"/>
        </w:rPr>
        <w:t xml:space="preserve">педагогических идей по вовлечению детей с ОВЗ </w:t>
      </w:r>
    </w:p>
    <w:p w:rsidR="000938C2" w:rsidRDefault="000938C2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38C2">
        <w:rPr>
          <w:rFonts w:ascii="Times New Roman" w:eastAsia="Calibri" w:hAnsi="Times New Roman" w:cs="Times New Roman"/>
          <w:sz w:val="20"/>
          <w:szCs w:val="20"/>
        </w:rPr>
        <w:t xml:space="preserve">в театрализованную деятельность, </w:t>
      </w:r>
    </w:p>
    <w:p w:rsidR="00AA034E" w:rsidRPr="00AA034E" w:rsidRDefault="000938C2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8C2">
        <w:rPr>
          <w:rFonts w:ascii="Times New Roman" w:eastAsia="Calibri" w:hAnsi="Times New Roman" w:cs="Times New Roman"/>
          <w:sz w:val="20"/>
          <w:szCs w:val="20"/>
        </w:rPr>
        <w:t>посвященн</w:t>
      </w:r>
      <w:r>
        <w:rPr>
          <w:rFonts w:ascii="Times New Roman" w:eastAsia="Calibri" w:hAnsi="Times New Roman" w:cs="Times New Roman"/>
          <w:sz w:val="20"/>
          <w:szCs w:val="20"/>
        </w:rPr>
        <w:t>ом</w:t>
      </w:r>
      <w:r w:rsidRPr="000938C2">
        <w:rPr>
          <w:rFonts w:ascii="Times New Roman" w:eastAsia="Calibri" w:hAnsi="Times New Roman" w:cs="Times New Roman"/>
          <w:sz w:val="20"/>
          <w:szCs w:val="20"/>
        </w:rPr>
        <w:t xml:space="preserve"> Году Театра в Российской Федерации - 2019</w:t>
      </w:r>
      <w:proofErr w:type="gramEnd"/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034E">
        <w:rPr>
          <w:rFonts w:ascii="Times New Roman" w:eastAsia="Calibri" w:hAnsi="Times New Roman" w:cs="Times New Roman"/>
          <w:sz w:val="24"/>
          <w:szCs w:val="24"/>
        </w:rPr>
        <w:t>(публикацию персональных данных, размещение конкурсного материала</w:t>
      </w:r>
      <w:proofErr w:type="gramEnd"/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на официальном сайте БУ ЧР ДПО «</w:t>
      </w:r>
      <w:proofErr w:type="gramStart"/>
      <w:r w:rsidRPr="00AA034E">
        <w:rPr>
          <w:rFonts w:ascii="Times New Roman" w:eastAsia="Calibri" w:hAnsi="Times New Roman" w:cs="Times New Roman"/>
          <w:sz w:val="24"/>
          <w:szCs w:val="24"/>
        </w:rPr>
        <w:t>Чувашский</w:t>
      </w:r>
      <w:proofErr w:type="gramEnd"/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 республиканский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институт образования» Минобразования Чувашии)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Я ___________________________________________________________________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16"/>
          <w:szCs w:val="16"/>
        </w:rPr>
        <w:t>(Ф.И.О. полностью)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______________________ серия _______________ № _____________________ </w:t>
      </w:r>
      <w:proofErr w:type="gramStart"/>
      <w:r w:rsidRPr="00AA034E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16"/>
          <w:szCs w:val="16"/>
        </w:rPr>
        <w:t>(вид документа, удостоверяющего личность)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16"/>
          <w:szCs w:val="16"/>
        </w:rPr>
        <w:t>(дата выдачи, наименование органа, выдавшего документ)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AA034E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AA034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A034E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A034E" w:rsidRPr="00AA034E" w:rsidRDefault="00AA034E" w:rsidP="00A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Согласно статье 9 Закона Российской Федерации «О персональных данных» по своей воле и в своих интересах даю согласие БУ ЧР ДПО «Чувашский республиканский институт образования» Минобразования Чувашии, расположенного по адресу: Чувашская Республика, г. Чебоксары, пр-т М. Горького, дом 5, на обработку своих персональных данных с использованием средств автоматизации, а также без использования таких средств, с целью участия в </w:t>
      </w:r>
      <w:r w:rsidR="00B32D95">
        <w:rPr>
          <w:rFonts w:ascii="Times New Roman" w:eastAsia="Calibri" w:hAnsi="Times New Roman" w:cs="Times New Roman"/>
          <w:sz w:val="24"/>
          <w:szCs w:val="24"/>
        </w:rPr>
        <w:t>М</w:t>
      </w:r>
      <w:r w:rsidRPr="00210725">
        <w:rPr>
          <w:rFonts w:ascii="Times New Roman" w:eastAsia="Calibri" w:hAnsi="Times New Roman" w:cs="Times New Roman"/>
          <w:sz w:val="24"/>
          <w:szCs w:val="24"/>
        </w:rPr>
        <w:t>еждународно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10725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10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FFD" w:rsidRPr="00C44FFD">
        <w:rPr>
          <w:rFonts w:ascii="Times New Roman" w:eastAsia="Calibri" w:hAnsi="Times New Roman" w:cs="Times New Roman"/>
          <w:sz w:val="24"/>
          <w:szCs w:val="24"/>
        </w:rPr>
        <w:t>педагогических идей по вовлечению детей с ОВЗ в театрализованную деятельность, посвященно</w:t>
      </w:r>
      <w:r w:rsidR="00C44FFD">
        <w:rPr>
          <w:rFonts w:ascii="Times New Roman" w:eastAsia="Calibri" w:hAnsi="Times New Roman" w:cs="Times New Roman"/>
          <w:sz w:val="24"/>
          <w:szCs w:val="24"/>
        </w:rPr>
        <w:t>м</w:t>
      </w:r>
      <w:r w:rsidR="00C44FFD" w:rsidRPr="00C44FFD">
        <w:rPr>
          <w:rFonts w:ascii="Times New Roman" w:eastAsia="Calibri" w:hAnsi="Times New Roman" w:cs="Times New Roman"/>
          <w:sz w:val="24"/>
          <w:szCs w:val="24"/>
        </w:rPr>
        <w:t xml:space="preserve"> Году Театра в Российской Федерации </w:t>
      </w:r>
      <w:r w:rsidR="00C44FFD">
        <w:rPr>
          <w:rFonts w:ascii="Times New Roman" w:eastAsia="Calibri" w:hAnsi="Times New Roman" w:cs="Times New Roman"/>
          <w:sz w:val="24"/>
          <w:szCs w:val="24"/>
        </w:rPr>
        <w:t>–</w:t>
      </w:r>
      <w:r w:rsidR="00C44FFD" w:rsidRPr="00C44FFD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C44F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данным согласием разрешаю использовать в качестве общедоступных персональных данных: фамилию, имя, отчество, сведения о месте работы, адрес места жительства, контактный телефон, адрес электронной почты в информационно-телекоммуникационной сети Интернет. </w:t>
      </w:r>
      <w:proofErr w:type="gramStart"/>
      <w:r w:rsidRPr="00AA034E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 Разрешаю публикацию вышеуказанных общедоступных персональных данных, размещение конкурсного материала на официальном сайте БУ ЧР ДПО «Чувашский республиканский институт образования» Минобразования Чувашии. Разрешаю использование моих материалов в некоммерческих целях.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 Настоящее согласие выдано без ограничения срока его действия. Отзыв настоящего согласия осуществляется предоставлением в БУ ЧР ДПО «Чувашский республиканский институт образования» Минобразования Чувашии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Информацию для целей, предусмотренных Законом Российской Федерации «О персональных данных» прошу сообщить мне одним из указанных способов:</w:t>
      </w:r>
    </w:p>
    <w:p w:rsidR="00AA034E" w:rsidRPr="00AA034E" w:rsidRDefault="00AA034E" w:rsidP="00A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A034E" w:rsidRPr="00AA034E" w:rsidRDefault="00AA034E" w:rsidP="00AA03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16"/>
          <w:szCs w:val="16"/>
        </w:rPr>
        <w:t xml:space="preserve">(электронная почта, почтовый адрес, факс, </w:t>
      </w:r>
      <w:proofErr w:type="gramStart"/>
      <w:r w:rsidRPr="00AA034E">
        <w:rPr>
          <w:rFonts w:ascii="Times New Roman" w:eastAsia="Calibri" w:hAnsi="Times New Roman" w:cs="Times New Roman"/>
          <w:sz w:val="16"/>
          <w:szCs w:val="16"/>
        </w:rPr>
        <w:t>другое</w:t>
      </w:r>
      <w:proofErr w:type="gramEnd"/>
      <w:r w:rsidRPr="00AA034E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В случае изменения моих персональных данных обязуюсь сообщать об этом в БУ ЧР ДПО «Чувашский республиканский институт образования» Минобразования Чувашии в десятидневный срок.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            </w:t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 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>(Ф.И.О.)</w:t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(подпись)</w:t>
      </w:r>
    </w:p>
    <w:p w:rsidR="00AA034E" w:rsidRPr="00AA034E" w:rsidRDefault="00AA034E" w:rsidP="00A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AA034E" w:rsidRPr="00AA034E" w:rsidRDefault="00AA034E" w:rsidP="00AA0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</w:r>
      <w:r w:rsidRPr="00AA034E">
        <w:rPr>
          <w:rFonts w:ascii="Times New Roman" w:eastAsia="Calibri" w:hAnsi="Times New Roman" w:cs="Times New Roman"/>
          <w:sz w:val="16"/>
          <w:szCs w:val="16"/>
        </w:rPr>
        <w:t xml:space="preserve">  (дата)</w:t>
      </w:r>
    </w:p>
    <w:p w:rsidR="00DC0F16" w:rsidRDefault="00DC0F16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0F16" w:rsidRDefault="00DC0F16" w:rsidP="000677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DC0F16" w:rsidSect="00847D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7A0"/>
    <w:multiLevelType w:val="hybridMultilevel"/>
    <w:tmpl w:val="5CE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E1F00"/>
    <w:multiLevelType w:val="hybridMultilevel"/>
    <w:tmpl w:val="D2885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0"/>
    <w:rsid w:val="00000C9B"/>
    <w:rsid w:val="0006559C"/>
    <w:rsid w:val="00067799"/>
    <w:rsid w:val="000938C2"/>
    <w:rsid w:val="000A1BED"/>
    <w:rsid w:val="000B7CF5"/>
    <w:rsid w:val="001071D8"/>
    <w:rsid w:val="00123CEF"/>
    <w:rsid w:val="001370B4"/>
    <w:rsid w:val="00160240"/>
    <w:rsid w:val="001647A1"/>
    <w:rsid w:val="001B35A3"/>
    <w:rsid w:val="001E7CCA"/>
    <w:rsid w:val="00201851"/>
    <w:rsid w:val="00210725"/>
    <w:rsid w:val="002173DD"/>
    <w:rsid w:val="00273A5C"/>
    <w:rsid w:val="00276BD0"/>
    <w:rsid w:val="002D7F17"/>
    <w:rsid w:val="003136DD"/>
    <w:rsid w:val="00357FDB"/>
    <w:rsid w:val="00387456"/>
    <w:rsid w:val="003A14BE"/>
    <w:rsid w:val="003B05F6"/>
    <w:rsid w:val="003B59E9"/>
    <w:rsid w:val="003C008A"/>
    <w:rsid w:val="003E55AC"/>
    <w:rsid w:val="00405D0A"/>
    <w:rsid w:val="00492B27"/>
    <w:rsid w:val="004F25D3"/>
    <w:rsid w:val="00534C98"/>
    <w:rsid w:val="00573024"/>
    <w:rsid w:val="005C480B"/>
    <w:rsid w:val="006A018D"/>
    <w:rsid w:val="006C09DA"/>
    <w:rsid w:val="006C3CF0"/>
    <w:rsid w:val="006F41B0"/>
    <w:rsid w:val="00730320"/>
    <w:rsid w:val="00803005"/>
    <w:rsid w:val="008173FE"/>
    <w:rsid w:val="00821A77"/>
    <w:rsid w:val="00837509"/>
    <w:rsid w:val="00843F6C"/>
    <w:rsid w:val="00847D8A"/>
    <w:rsid w:val="00850D4C"/>
    <w:rsid w:val="00891740"/>
    <w:rsid w:val="008A5FAB"/>
    <w:rsid w:val="008C5074"/>
    <w:rsid w:val="009502A6"/>
    <w:rsid w:val="00973168"/>
    <w:rsid w:val="009A533B"/>
    <w:rsid w:val="009E7172"/>
    <w:rsid w:val="00A211B1"/>
    <w:rsid w:val="00A45C10"/>
    <w:rsid w:val="00A47ED9"/>
    <w:rsid w:val="00A5409E"/>
    <w:rsid w:val="00A643FF"/>
    <w:rsid w:val="00A8774D"/>
    <w:rsid w:val="00AA034E"/>
    <w:rsid w:val="00AA35A3"/>
    <w:rsid w:val="00B15A20"/>
    <w:rsid w:val="00B32D95"/>
    <w:rsid w:val="00B4419D"/>
    <w:rsid w:val="00B636A3"/>
    <w:rsid w:val="00BB7218"/>
    <w:rsid w:val="00C44FFD"/>
    <w:rsid w:val="00C538F7"/>
    <w:rsid w:val="00C74E42"/>
    <w:rsid w:val="00CD0D32"/>
    <w:rsid w:val="00D259C7"/>
    <w:rsid w:val="00D2638B"/>
    <w:rsid w:val="00D34933"/>
    <w:rsid w:val="00D9504C"/>
    <w:rsid w:val="00DC0969"/>
    <w:rsid w:val="00DC0F16"/>
    <w:rsid w:val="00DF39E2"/>
    <w:rsid w:val="00E22956"/>
    <w:rsid w:val="00E75A33"/>
    <w:rsid w:val="00E76A67"/>
    <w:rsid w:val="00ED4AD3"/>
    <w:rsid w:val="00F03114"/>
    <w:rsid w:val="00F308C3"/>
    <w:rsid w:val="00F53500"/>
    <w:rsid w:val="00FA31B1"/>
    <w:rsid w:val="00FA39B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</cp:lastModifiedBy>
  <cp:revision>4</cp:revision>
  <cp:lastPrinted>2018-09-25T06:54:00Z</cp:lastPrinted>
  <dcterms:created xsi:type="dcterms:W3CDTF">2018-09-25T10:05:00Z</dcterms:created>
  <dcterms:modified xsi:type="dcterms:W3CDTF">2018-09-25T10:06:00Z</dcterms:modified>
</cp:coreProperties>
</file>